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71" w:rsidRPr="001B0077" w:rsidRDefault="00284171" w:rsidP="00284171">
      <w:pPr>
        <w:jc w:val="right"/>
      </w:pPr>
      <w:bookmarkStart w:id="0" w:name="_GoBack"/>
      <w:bookmarkEnd w:id="0"/>
      <w:r>
        <w:rPr>
          <w:rFonts w:cs="Calibri"/>
          <w:noProof/>
          <w:lang w:eastAsia="en-GB"/>
        </w:rPr>
        <w:drawing>
          <wp:inline distT="0" distB="0" distL="0" distR="0" wp14:anchorId="78D74F55" wp14:editId="770B6091">
            <wp:extent cx="1975485" cy="56959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569595"/>
                    </a:xfrm>
                    <a:prstGeom prst="rect">
                      <a:avLst/>
                    </a:prstGeom>
                    <a:noFill/>
                    <a:ln>
                      <a:noFill/>
                    </a:ln>
                  </pic:spPr>
                </pic:pic>
              </a:graphicData>
            </a:graphic>
          </wp:inline>
        </w:drawing>
      </w:r>
    </w:p>
    <w:p w:rsidR="00284171" w:rsidRPr="004A72D4" w:rsidRDefault="00284171" w:rsidP="00284171">
      <w:pPr>
        <w:rPr>
          <w:rFonts w:ascii="Arial" w:hAnsi="Arial" w:cs="Arial"/>
          <w:b/>
          <w:sz w:val="28"/>
          <w:szCs w:val="28"/>
          <w:u w:val="single"/>
        </w:rPr>
      </w:pPr>
      <w:bookmarkStart w:id="1" w:name="RequestNewAdmin"/>
      <w:r w:rsidRPr="004A72D4">
        <w:rPr>
          <w:rFonts w:ascii="Arial" w:hAnsi="Arial" w:cs="Arial"/>
          <w:b/>
          <w:sz w:val="28"/>
          <w:szCs w:val="28"/>
          <w:u w:val="single"/>
        </w:rPr>
        <w:t xml:space="preserve">Request to Register a New Admin User </w:t>
      </w:r>
    </w:p>
    <w:bookmarkEnd w:id="1"/>
    <w:p w:rsidR="00284171" w:rsidRPr="002801A6" w:rsidRDefault="00284171" w:rsidP="00284171">
      <w:pPr>
        <w:spacing w:line="240" w:lineRule="auto"/>
        <w:rPr>
          <w:rFonts w:ascii="Arial" w:hAnsi="Arial" w:cs="Arial"/>
        </w:rPr>
      </w:pPr>
      <w:r w:rsidRPr="002801A6">
        <w:rPr>
          <w:rFonts w:ascii="Arial" w:hAnsi="Arial" w:cs="Arial"/>
        </w:rPr>
        <w:t xml:space="preserve">If you are a solicitor and wish to access Civil Online, you must first register for this service. </w:t>
      </w:r>
    </w:p>
    <w:p w:rsidR="00284171" w:rsidRPr="002801A6" w:rsidRDefault="00284171" w:rsidP="00284171">
      <w:pPr>
        <w:rPr>
          <w:rFonts w:ascii="Arial" w:hAnsi="Arial" w:cs="Arial"/>
          <w:b/>
          <w:bCs/>
          <w:u w:val="single"/>
        </w:rPr>
      </w:pPr>
      <w:r w:rsidRPr="002801A6">
        <w:rPr>
          <w:rFonts w:ascii="Arial" w:hAnsi="Arial" w:cs="Arial"/>
          <w:b/>
          <w:bCs/>
          <w:u w:val="single"/>
        </w:rPr>
        <w:t>What you need to do</w:t>
      </w:r>
    </w:p>
    <w:p w:rsidR="00284171" w:rsidRPr="002801A6" w:rsidRDefault="00284171" w:rsidP="00284171">
      <w:pPr>
        <w:pStyle w:val="ListParagraph"/>
        <w:numPr>
          <w:ilvl w:val="0"/>
          <w:numId w:val="2"/>
        </w:numPr>
        <w:spacing w:after="200" w:line="276" w:lineRule="auto"/>
        <w:rPr>
          <w:rFonts w:ascii="Arial" w:hAnsi="Arial" w:cs="Arial"/>
        </w:rPr>
      </w:pPr>
      <w:r w:rsidRPr="002801A6">
        <w:rPr>
          <w:rFonts w:ascii="Arial" w:hAnsi="Arial" w:cs="Arial"/>
        </w:rPr>
        <w:t xml:space="preserve">Identify one or more person within your firm to be an Admin User. The Admin User will be responsible for managing access to Civil Online for your staff. Separate Admin Users must be appointed for each branch – the same person cannot manage access across multiple branches.  </w:t>
      </w:r>
    </w:p>
    <w:p w:rsidR="00284171" w:rsidRPr="002801A6" w:rsidRDefault="00284171" w:rsidP="00284171">
      <w:pPr>
        <w:pStyle w:val="ListParagraph"/>
        <w:numPr>
          <w:ilvl w:val="0"/>
          <w:numId w:val="2"/>
        </w:numPr>
        <w:spacing w:after="200" w:line="276" w:lineRule="auto"/>
        <w:rPr>
          <w:rFonts w:ascii="Arial" w:hAnsi="Arial" w:cs="Arial"/>
        </w:rPr>
      </w:pPr>
      <w:r w:rsidRPr="002801A6">
        <w:rPr>
          <w:rFonts w:ascii="Arial" w:hAnsi="Arial" w:cs="Arial"/>
        </w:rPr>
        <w:t>Complete the attached form. If you are based in more than location, please complete separate forms for each branch.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b/>
              </w:rPr>
            </w:pPr>
            <w:r w:rsidRPr="002801A6">
              <w:rPr>
                <w:rFonts w:ascii="Arial" w:hAnsi="Arial" w:cs="Arial"/>
                <w:b/>
              </w:rPr>
              <w:t>Firm</w:t>
            </w:r>
            <w:r>
              <w:rPr>
                <w:rFonts w:ascii="Arial" w:hAnsi="Arial" w:cs="Arial"/>
                <w:b/>
              </w:rPr>
              <w:t xml:space="preserve"> Name</w:t>
            </w:r>
            <w:r w:rsidRPr="002801A6">
              <w:rPr>
                <w:rFonts w:ascii="Arial" w:hAnsi="Arial" w:cs="Arial"/>
              </w:rPr>
              <w:t>*</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rPr>
          <w:trHeight w:val="1010"/>
        </w:trPr>
        <w:tc>
          <w:tcPr>
            <w:tcW w:w="3936" w:type="dxa"/>
            <w:shd w:val="clear" w:color="auto" w:fill="D9D9D9" w:themeFill="background1" w:themeFillShade="D9"/>
          </w:tcPr>
          <w:p w:rsidR="00284171" w:rsidRPr="002801A6" w:rsidRDefault="00284171" w:rsidP="008C11B4">
            <w:pPr>
              <w:rPr>
                <w:rFonts w:ascii="Arial" w:hAnsi="Arial" w:cs="Arial"/>
                <w:b/>
              </w:rPr>
            </w:pPr>
            <w:r w:rsidRPr="002801A6">
              <w:rPr>
                <w:rFonts w:ascii="Arial" w:hAnsi="Arial" w:cs="Arial"/>
                <w:b/>
              </w:rPr>
              <w:t>Office Address</w:t>
            </w:r>
            <w:r w:rsidRPr="002801A6">
              <w:rPr>
                <w:rFonts w:ascii="Arial" w:hAnsi="Arial" w:cs="Arial"/>
              </w:rPr>
              <w:t>*</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b/>
              </w:rPr>
            </w:pPr>
            <w:r w:rsidRPr="002801A6">
              <w:rPr>
                <w:rFonts w:ascii="Arial" w:hAnsi="Arial" w:cs="Arial"/>
                <w:b/>
              </w:rPr>
              <w:t>Postcode</w:t>
            </w:r>
            <w:r w:rsidRPr="002801A6">
              <w:rPr>
                <w:rFonts w:ascii="Arial" w:hAnsi="Arial" w:cs="Arial"/>
              </w:rPr>
              <w:t>*</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b/>
              </w:rPr>
            </w:pPr>
            <w:r w:rsidRPr="002801A6">
              <w:rPr>
                <w:rFonts w:ascii="Arial" w:hAnsi="Arial" w:cs="Arial"/>
                <w:b/>
              </w:rPr>
              <w:t xml:space="preserve">Law Society Branch </w:t>
            </w:r>
            <w:r w:rsidRPr="00DB0A1A">
              <w:rPr>
                <w:rFonts w:ascii="Arial" w:hAnsi="Arial" w:cs="Arial"/>
                <w:b/>
              </w:rPr>
              <w:t>Number</w:t>
            </w:r>
            <w:r w:rsidR="00DB0A1A" w:rsidRPr="00DB0A1A">
              <w:rPr>
                <w:rFonts w:ascii="Arial" w:hAnsi="Arial" w:cs="Arial"/>
                <w:b/>
              </w:rPr>
              <w:t xml:space="preserve"> (if known)</w:t>
            </w:r>
          </w:p>
        </w:tc>
        <w:tc>
          <w:tcPr>
            <w:tcW w:w="5306" w:type="dxa"/>
            <w:shd w:val="clear" w:color="auto" w:fill="auto"/>
          </w:tcPr>
          <w:p w:rsidR="00284171" w:rsidRPr="002801A6" w:rsidRDefault="00284171" w:rsidP="008C11B4">
            <w:pPr>
              <w:rPr>
                <w:rFonts w:ascii="Arial" w:hAnsi="Arial" w:cs="Arial"/>
              </w:rPr>
            </w:pPr>
          </w:p>
        </w:tc>
      </w:tr>
    </w:tbl>
    <w:p w:rsidR="00284171" w:rsidRPr="002801A6" w:rsidRDefault="00284171" w:rsidP="0028417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Name of </w:t>
            </w:r>
            <w:r w:rsidRPr="002801A6">
              <w:rPr>
                <w:rFonts w:ascii="Arial" w:hAnsi="Arial" w:cs="Arial"/>
                <w:b/>
              </w:rPr>
              <w:t>Admin User 1</w:t>
            </w:r>
            <w:r w:rsidRPr="002801A6">
              <w:rPr>
                <w:rFonts w:ascii="Arial" w:hAnsi="Arial" w:cs="Arial"/>
              </w:rPr>
              <w:t>*</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E-mail address of Admin User 1*</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Name of </w:t>
            </w:r>
            <w:r w:rsidRPr="002801A6">
              <w:rPr>
                <w:rFonts w:ascii="Arial" w:hAnsi="Arial" w:cs="Arial"/>
                <w:b/>
              </w:rPr>
              <w:t>Admin User 2</w:t>
            </w:r>
            <w:r w:rsidRPr="002801A6">
              <w:rPr>
                <w:rFonts w:ascii="Arial" w:hAnsi="Arial" w:cs="Arial"/>
              </w:rPr>
              <w:t xml:space="preserve"> </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E-mail address of Admin User 2 </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Name of </w:t>
            </w:r>
            <w:r w:rsidRPr="002801A6">
              <w:rPr>
                <w:rFonts w:ascii="Arial" w:hAnsi="Arial" w:cs="Arial"/>
                <w:b/>
              </w:rPr>
              <w:t>Admin User 3</w:t>
            </w:r>
            <w:r w:rsidRPr="002801A6">
              <w:rPr>
                <w:rFonts w:ascii="Arial" w:hAnsi="Arial" w:cs="Arial"/>
              </w:rPr>
              <w:t xml:space="preserve"> </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E-mail address of Admin User 3 </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Name of </w:t>
            </w:r>
            <w:r w:rsidRPr="002801A6">
              <w:rPr>
                <w:rFonts w:ascii="Arial" w:hAnsi="Arial" w:cs="Arial"/>
                <w:b/>
              </w:rPr>
              <w:t>Admin User 4</w:t>
            </w:r>
            <w:r w:rsidRPr="002801A6">
              <w:rPr>
                <w:rFonts w:ascii="Arial" w:hAnsi="Arial" w:cs="Arial"/>
              </w:rPr>
              <w:t xml:space="preserve"> </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E-mail address of Admin User 4 </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Name of </w:t>
            </w:r>
            <w:r w:rsidRPr="002801A6">
              <w:rPr>
                <w:rFonts w:ascii="Arial" w:hAnsi="Arial" w:cs="Arial"/>
                <w:b/>
              </w:rPr>
              <w:t>Admin User 5</w:t>
            </w:r>
            <w:r w:rsidRPr="002801A6">
              <w:rPr>
                <w:rFonts w:ascii="Arial" w:hAnsi="Arial" w:cs="Arial"/>
              </w:rPr>
              <w:t xml:space="preserve"> </w:t>
            </w:r>
          </w:p>
        </w:tc>
        <w:tc>
          <w:tcPr>
            <w:tcW w:w="5306" w:type="dxa"/>
            <w:shd w:val="clear" w:color="auto" w:fill="auto"/>
          </w:tcPr>
          <w:p w:rsidR="00284171" w:rsidRPr="002801A6" w:rsidRDefault="00284171" w:rsidP="008C11B4">
            <w:pPr>
              <w:rPr>
                <w:rFonts w:ascii="Arial" w:hAnsi="Arial" w:cs="Arial"/>
              </w:rPr>
            </w:pPr>
          </w:p>
        </w:tc>
      </w:tr>
      <w:tr w:rsidR="00284171" w:rsidRPr="002801A6" w:rsidTr="008C11B4">
        <w:tc>
          <w:tcPr>
            <w:tcW w:w="3936" w:type="dxa"/>
            <w:shd w:val="clear" w:color="auto" w:fill="D9D9D9" w:themeFill="background1" w:themeFillShade="D9"/>
          </w:tcPr>
          <w:p w:rsidR="00284171" w:rsidRPr="002801A6" w:rsidRDefault="00284171" w:rsidP="008C11B4">
            <w:pPr>
              <w:rPr>
                <w:rFonts w:ascii="Arial" w:hAnsi="Arial" w:cs="Arial"/>
              </w:rPr>
            </w:pPr>
            <w:r w:rsidRPr="002801A6">
              <w:rPr>
                <w:rFonts w:ascii="Arial" w:hAnsi="Arial" w:cs="Arial"/>
              </w:rPr>
              <w:t xml:space="preserve">E-mail address of Admin User 5 </w:t>
            </w:r>
          </w:p>
        </w:tc>
        <w:tc>
          <w:tcPr>
            <w:tcW w:w="5306" w:type="dxa"/>
            <w:shd w:val="clear" w:color="auto" w:fill="auto"/>
          </w:tcPr>
          <w:p w:rsidR="00284171" w:rsidRPr="002801A6" w:rsidRDefault="00284171" w:rsidP="008C11B4">
            <w:pPr>
              <w:rPr>
                <w:rFonts w:ascii="Arial" w:hAnsi="Arial" w:cs="Arial"/>
              </w:rPr>
            </w:pPr>
          </w:p>
        </w:tc>
      </w:tr>
    </w:tbl>
    <w:p w:rsidR="00284171" w:rsidRDefault="00284171" w:rsidP="00284171">
      <w:r>
        <w:rPr>
          <w:rFonts w:ascii="Arial" w:hAnsi="Arial" w:cs="Arial"/>
        </w:rPr>
        <w:t>(* - mandatory fields)</w:t>
      </w:r>
    </w:p>
    <w:p w:rsidR="009B17D9" w:rsidRPr="002801A6" w:rsidRDefault="00284171" w:rsidP="009F03E2">
      <w:pPr>
        <w:spacing w:line="240" w:lineRule="auto"/>
        <w:rPr>
          <w:rFonts w:ascii="Arial" w:hAnsi="Arial" w:cs="Arial"/>
          <w:b/>
        </w:rPr>
      </w:pPr>
      <w:r w:rsidRPr="002801A6">
        <w:rPr>
          <w:rFonts w:ascii="Arial" w:hAnsi="Arial" w:cs="Arial"/>
          <w:b/>
        </w:rPr>
        <w:t xml:space="preserve">Please submit the completed form to </w:t>
      </w:r>
      <w:hyperlink r:id="rId10" w:history="1">
        <w:r w:rsidRPr="002801A6">
          <w:rPr>
            <w:rStyle w:val="Hyperlink"/>
            <w:rFonts w:ascii="Arial" w:hAnsi="Arial" w:cs="Arial"/>
            <w:b/>
          </w:rPr>
          <w:t>CivilOnlineHelp@scotcourts.gov.uk</w:t>
        </w:r>
      </w:hyperlink>
      <w:r w:rsidRPr="002801A6">
        <w:rPr>
          <w:rStyle w:val="Hyperlink"/>
          <w:rFonts w:ascii="Arial" w:hAnsi="Arial" w:cs="Arial"/>
          <w:b/>
        </w:rPr>
        <w:t xml:space="preserve"> </w:t>
      </w:r>
    </w:p>
    <w:sectPr w:rsidR="009B17D9" w:rsidRPr="002801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DE" w:rsidRDefault="00707BDE" w:rsidP="00707BDE">
      <w:pPr>
        <w:spacing w:after="0" w:line="240" w:lineRule="auto"/>
      </w:pPr>
      <w:r>
        <w:separator/>
      </w:r>
    </w:p>
  </w:endnote>
  <w:endnote w:type="continuationSeparator" w:id="0">
    <w:p w:rsidR="00707BDE" w:rsidRDefault="00707BDE" w:rsidP="0070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DE" w:rsidRDefault="00707BDE" w:rsidP="00707BDE">
      <w:pPr>
        <w:spacing w:after="0" w:line="240" w:lineRule="auto"/>
      </w:pPr>
      <w:r>
        <w:separator/>
      </w:r>
    </w:p>
  </w:footnote>
  <w:footnote w:type="continuationSeparator" w:id="0">
    <w:p w:rsidR="00707BDE" w:rsidRDefault="00707BDE" w:rsidP="00707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BB8"/>
    <w:multiLevelType w:val="hybridMultilevel"/>
    <w:tmpl w:val="86505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325D6D"/>
    <w:multiLevelType w:val="multilevel"/>
    <w:tmpl w:val="C302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0A"/>
    <w:rsid w:val="00010624"/>
    <w:rsid w:val="000215EA"/>
    <w:rsid w:val="000D4DBB"/>
    <w:rsid w:val="00141E1B"/>
    <w:rsid w:val="002801A6"/>
    <w:rsid w:val="00284171"/>
    <w:rsid w:val="002D68F3"/>
    <w:rsid w:val="0032670A"/>
    <w:rsid w:val="0035753F"/>
    <w:rsid w:val="00447B6A"/>
    <w:rsid w:val="004A72D4"/>
    <w:rsid w:val="005612A5"/>
    <w:rsid w:val="005704E0"/>
    <w:rsid w:val="005E6863"/>
    <w:rsid w:val="006B0179"/>
    <w:rsid w:val="006C0758"/>
    <w:rsid w:val="006F2A63"/>
    <w:rsid w:val="00707BDE"/>
    <w:rsid w:val="00815D10"/>
    <w:rsid w:val="00835E0A"/>
    <w:rsid w:val="008D18B9"/>
    <w:rsid w:val="009125BA"/>
    <w:rsid w:val="00915F73"/>
    <w:rsid w:val="009A4260"/>
    <w:rsid w:val="009B17D9"/>
    <w:rsid w:val="009F03E2"/>
    <w:rsid w:val="00A20377"/>
    <w:rsid w:val="00AA1679"/>
    <w:rsid w:val="00DB0A1A"/>
    <w:rsid w:val="00E5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5E0A"/>
    <w:rPr>
      <w:strike w:val="0"/>
      <w:dstrike w:val="0"/>
      <w:color w:val="4181FB"/>
      <w:u w:val="none"/>
      <w:effect w:val="none"/>
      <w:shd w:val="clear" w:color="auto" w:fill="auto"/>
    </w:rPr>
  </w:style>
  <w:style w:type="character" w:styleId="Strong">
    <w:name w:val="Strong"/>
    <w:uiPriority w:val="22"/>
    <w:qFormat/>
    <w:rsid w:val="00835E0A"/>
    <w:rPr>
      <w:b/>
      <w:bCs/>
    </w:rPr>
  </w:style>
  <w:style w:type="paragraph" w:styleId="NormalWeb">
    <w:name w:val="Normal (Web)"/>
    <w:basedOn w:val="Normal"/>
    <w:uiPriority w:val="99"/>
    <w:unhideWhenUsed/>
    <w:rsid w:val="00835E0A"/>
    <w:pPr>
      <w:spacing w:after="24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83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E0A"/>
    <w:rPr>
      <w:color w:val="800080" w:themeColor="followedHyperlink"/>
      <w:u w:val="single"/>
    </w:rPr>
  </w:style>
  <w:style w:type="paragraph" w:styleId="BalloonText">
    <w:name w:val="Balloon Text"/>
    <w:basedOn w:val="Normal"/>
    <w:link w:val="BalloonTextChar"/>
    <w:uiPriority w:val="99"/>
    <w:semiHidden/>
    <w:unhideWhenUsed/>
    <w:rsid w:val="0070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DE"/>
    <w:rPr>
      <w:rFonts w:ascii="Tahoma" w:hAnsi="Tahoma" w:cs="Tahoma"/>
      <w:sz w:val="16"/>
      <w:szCs w:val="16"/>
      <w:lang w:eastAsia="en-US"/>
    </w:rPr>
  </w:style>
  <w:style w:type="paragraph" w:styleId="Header">
    <w:name w:val="header"/>
    <w:basedOn w:val="Normal"/>
    <w:link w:val="HeaderChar"/>
    <w:uiPriority w:val="99"/>
    <w:unhideWhenUsed/>
    <w:rsid w:val="00707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DE"/>
    <w:rPr>
      <w:sz w:val="22"/>
      <w:szCs w:val="22"/>
      <w:lang w:eastAsia="en-US"/>
    </w:rPr>
  </w:style>
  <w:style w:type="paragraph" w:styleId="Footer">
    <w:name w:val="footer"/>
    <w:basedOn w:val="Normal"/>
    <w:link w:val="FooterChar"/>
    <w:uiPriority w:val="99"/>
    <w:unhideWhenUsed/>
    <w:rsid w:val="00707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DE"/>
    <w:rPr>
      <w:sz w:val="22"/>
      <w:szCs w:val="22"/>
      <w:lang w:eastAsia="en-US"/>
    </w:rPr>
  </w:style>
  <w:style w:type="paragraph" w:styleId="ListParagraph">
    <w:name w:val="List Paragraph"/>
    <w:basedOn w:val="Normal"/>
    <w:uiPriority w:val="34"/>
    <w:qFormat/>
    <w:rsid w:val="002801A6"/>
    <w:pPr>
      <w:spacing w:after="0" w:line="240" w:lineRule="auto"/>
      <w:ind w:left="720"/>
    </w:pPr>
    <w:rPr>
      <w:rFonts w:eastAsiaTheme="minorHAns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5E0A"/>
    <w:rPr>
      <w:strike w:val="0"/>
      <w:dstrike w:val="0"/>
      <w:color w:val="4181FB"/>
      <w:u w:val="none"/>
      <w:effect w:val="none"/>
      <w:shd w:val="clear" w:color="auto" w:fill="auto"/>
    </w:rPr>
  </w:style>
  <w:style w:type="character" w:styleId="Strong">
    <w:name w:val="Strong"/>
    <w:uiPriority w:val="22"/>
    <w:qFormat/>
    <w:rsid w:val="00835E0A"/>
    <w:rPr>
      <w:b/>
      <w:bCs/>
    </w:rPr>
  </w:style>
  <w:style w:type="paragraph" w:styleId="NormalWeb">
    <w:name w:val="Normal (Web)"/>
    <w:basedOn w:val="Normal"/>
    <w:uiPriority w:val="99"/>
    <w:unhideWhenUsed/>
    <w:rsid w:val="00835E0A"/>
    <w:pPr>
      <w:spacing w:after="240"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835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5E0A"/>
    <w:rPr>
      <w:color w:val="800080" w:themeColor="followedHyperlink"/>
      <w:u w:val="single"/>
    </w:rPr>
  </w:style>
  <w:style w:type="paragraph" w:styleId="BalloonText">
    <w:name w:val="Balloon Text"/>
    <w:basedOn w:val="Normal"/>
    <w:link w:val="BalloonTextChar"/>
    <w:uiPriority w:val="99"/>
    <w:semiHidden/>
    <w:unhideWhenUsed/>
    <w:rsid w:val="0070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BDE"/>
    <w:rPr>
      <w:rFonts w:ascii="Tahoma" w:hAnsi="Tahoma" w:cs="Tahoma"/>
      <w:sz w:val="16"/>
      <w:szCs w:val="16"/>
      <w:lang w:eastAsia="en-US"/>
    </w:rPr>
  </w:style>
  <w:style w:type="paragraph" w:styleId="Header">
    <w:name w:val="header"/>
    <w:basedOn w:val="Normal"/>
    <w:link w:val="HeaderChar"/>
    <w:uiPriority w:val="99"/>
    <w:unhideWhenUsed/>
    <w:rsid w:val="00707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BDE"/>
    <w:rPr>
      <w:sz w:val="22"/>
      <w:szCs w:val="22"/>
      <w:lang w:eastAsia="en-US"/>
    </w:rPr>
  </w:style>
  <w:style w:type="paragraph" w:styleId="Footer">
    <w:name w:val="footer"/>
    <w:basedOn w:val="Normal"/>
    <w:link w:val="FooterChar"/>
    <w:uiPriority w:val="99"/>
    <w:unhideWhenUsed/>
    <w:rsid w:val="00707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BDE"/>
    <w:rPr>
      <w:sz w:val="22"/>
      <w:szCs w:val="22"/>
      <w:lang w:eastAsia="en-US"/>
    </w:rPr>
  </w:style>
  <w:style w:type="paragraph" w:styleId="ListParagraph">
    <w:name w:val="List Paragraph"/>
    <w:basedOn w:val="Normal"/>
    <w:uiPriority w:val="34"/>
    <w:qFormat/>
    <w:rsid w:val="002801A6"/>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90577">
      <w:bodyDiv w:val="1"/>
      <w:marLeft w:val="0"/>
      <w:marRight w:val="0"/>
      <w:marTop w:val="0"/>
      <w:marBottom w:val="0"/>
      <w:divBdr>
        <w:top w:val="none" w:sz="0" w:space="0" w:color="auto"/>
        <w:left w:val="none" w:sz="0" w:space="0" w:color="auto"/>
        <w:bottom w:val="none" w:sz="0" w:space="0" w:color="auto"/>
        <w:right w:val="none" w:sz="0" w:space="0" w:color="auto"/>
      </w:divBdr>
    </w:div>
    <w:div w:id="1252734118">
      <w:bodyDiv w:val="1"/>
      <w:marLeft w:val="0"/>
      <w:marRight w:val="0"/>
      <w:marTop w:val="0"/>
      <w:marBottom w:val="0"/>
      <w:divBdr>
        <w:top w:val="none" w:sz="0" w:space="0" w:color="auto"/>
        <w:left w:val="none" w:sz="0" w:space="0" w:color="auto"/>
        <w:bottom w:val="none" w:sz="0" w:space="0" w:color="auto"/>
        <w:right w:val="none" w:sz="0" w:space="0" w:color="auto"/>
      </w:divBdr>
      <w:divsChild>
        <w:div w:id="1662469590">
          <w:marLeft w:val="0"/>
          <w:marRight w:val="0"/>
          <w:marTop w:val="0"/>
          <w:marBottom w:val="0"/>
          <w:divBdr>
            <w:top w:val="none" w:sz="0" w:space="0" w:color="auto"/>
            <w:left w:val="none" w:sz="0" w:space="0" w:color="auto"/>
            <w:bottom w:val="none" w:sz="0" w:space="0" w:color="auto"/>
            <w:right w:val="none" w:sz="0" w:space="0" w:color="auto"/>
          </w:divBdr>
          <w:divsChild>
            <w:div w:id="717974555">
              <w:marLeft w:val="0"/>
              <w:marRight w:val="0"/>
              <w:marTop w:val="0"/>
              <w:marBottom w:val="0"/>
              <w:divBdr>
                <w:top w:val="none" w:sz="0" w:space="0" w:color="auto"/>
                <w:left w:val="none" w:sz="0" w:space="0" w:color="auto"/>
                <w:bottom w:val="none" w:sz="0" w:space="0" w:color="auto"/>
                <w:right w:val="none" w:sz="0" w:space="0" w:color="auto"/>
              </w:divBdr>
              <w:divsChild>
                <w:div w:id="264651972">
                  <w:marLeft w:val="0"/>
                  <w:marRight w:val="0"/>
                  <w:marTop w:val="0"/>
                  <w:marBottom w:val="300"/>
                  <w:divBdr>
                    <w:top w:val="none" w:sz="0" w:space="0" w:color="auto"/>
                    <w:left w:val="none" w:sz="0" w:space="0" w:color="auto"/>
                    <w:bottom w:val="none" w:sz="0" w:space="0" w:color="auto"/>
                    <w:right w:val="none" w:sz="0" w:space="0" w:color="auto"/>
                  </w:divBdr>
                  <w:divsChild>
                    <w:div w:id="929196607">
                      <w:marLeft w:val="0"/>
                      <w:marRight w:val="0"/>
                      <w:marTop w:val="0"/>
                      <w:marBottom w:val="0"/>
                      <w:divBdr>
                        <w:top w:val="none" w:sz="0" w:space="0" w:color="auto"/>
                        <w:left w:val="none" w:sz="0" w:space="0" w:color="auto"/>
                        <w:bottom w:val="none" w:sz="0" w:space="0" w:color="auto"/>
                        <w:right w:val="none" w:sz="0" w:space="0" w:color="auto"/>
                      </w:divBdr>
                      <w:divsChild>
                        <w:div w:id="277570955">
                          <w:marLeft w:val="0"/>
                          <w:marRight w:val="0"/>
                          <w:marTop w:val="0"/>
                          <w:marBottom w:val="0"/>
                          <w:divBdr>
                            <w:top w:val="none" w:sz="0" w:space="0" w:color="auto"/>
                            <w:left w:val="none" w:sz="0" w:space="0" w:color="auto"/>
                            <w:bottom w:val="none" w:sz="0" w:space="0" w:color="auto"/>
                            <w:right w:val="none" w:sz="0" w:space="0" w:color="auto"/>
                          </w:divBdr>
                          <w:divsChild>
                            <w:div w:id="1567764907">
                              <w:marLeft w:val="0"/>
                              <w:marRight w:val="0"/>
                              <w:marTop w:val="0"/>
                              <w:marBottom w:val="259"/>
                              <w:divBdr>
                                <w:top w:val="none" w:sz="0" w:space="0" w:color="auto"/>
                                <w:left w:val="none" w:sz="0" w:space="0" w:color="auto"/>
                                <w:bottom w:val="none" w:sz="0" w:space="0" w:color="auto"/>
                                <w:right w:val="none" w:sz="0" w:space="0" w:color="auto"/>
                              </w:divBdr>
                              <w:divsChild>
                                <w:div w:id="1955375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ivilOnlineHelp@scotcourts.gov.uk"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63D4-DF03-4A3F-8621-0B76DC0F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MPaparakis</dc:creator>
  <cp:lastModifiedBy>gnimmo</cp:lastModifiedBy>
  <cp:revision>2</cp:revision>
  <cp:lastPrinted>2018-02-12T18:32:00Z</cp:lastPrinted>
  <dcterms:created xsi:type="dcterms:W3CDTF">2018-02-16T14:38:00Z</dcterms:created>
  <dcterms:modified xsi:type="dcterms:W3CDTF">2018-02-16T14:38:00Z</dcterms:modified>
</cp:coreProperties>
</file>